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263008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66444447" w:history="1">
            <w:r w:rsidR="00263008" w:rsidRPr="007B1765">
              <w:rPr>
                <w:rStyle w:val="aa"/>
                <w:noProof/>
              </w:rPr>
              <w:t>1</w:t>
            </w:r>
            <w:r w:rsidR="00263008">
              <w:rPr>
                <w:noProof/>
                <w:kern w:val="2"/>
                <w:sz w:val="21"/>
              </w:rPr>
              <w:tab/>
            </w:r>
            <w:r w:rsidR="00263008" w:rsidRPr="007B1765">
              <w:rPr>
                <w:rStyle w:val="aa"/>
                <w:rFonts w:hint="eastAsia"/>
                <w:noProof/>
              </w:rPr>
              <w:t>任务</w:t>
            </w:r>
            <w:r w:rsidR="00263008">
              <w:rPr>
                <w:noProof/>
                <w:webHidden/>
              </w:rPr>
              <w:tab/>
            </w:r>
            <w:r w:rsidR="00263008">
              <w:rPr>
                <w:noProof/>
                <w:webHidden/>
              </w:rPr>
              <w:fldChar w:fldCharType="begin"/>
            </w:r>
            <w:r w:rsidR="00263008">
              <w:rPr>
                <w:noProof/>
                <w:webHidden/>
              </w:rPr>
              <w:instrText xml:space="preserve"> PAGEREF _Toc466444447 \h </w:instrText>
            </w:r>
            <w:r w:rsidR="00263008">
              <w:rPr>
                <w:noProof/>
                <w:webHidden/>
              </w:rPr>
            </w:r>
            <w:r w:rsidR="00263008">
              <w:rPr>
                <w:noProof/>
                <w:webHidden/>
              </w:rPr>
              <w:fldChar w:fldCharType="separate"/>
            </w:r>
            <w:r w:rsidR="00263008">
              <w:rPr>
                <w:noProof/>
                <w:webHidden/>
              </w:rPr>
              <w:t>1</w:t>
            </w:r>
            <w:r w:rsidR="00263008">
              <w:rPr>
                <w:noProof/>
                <w:webHidden/>
              </w:rPr>
              <w:fldChar w:fldCharType="end"/>
            </w:r>
          </w:hyperlink>
        </w:p>
        <w:p w:rsidR="00263008" w:rsidRDefault="00263008">
          <w:pPr>
            <w:pStyle w:val="10"/>
            <w:rPr>
              <w:noProof/>
              <w:kern w:val="2"/>
              <w:sz w:val="21"/>
            </w:rPr>
          </w:pPr>
          <w:hyperlink w:anchor="_Toc466444448" w:history="1">
            <w:r w:rsidRPr="007B1765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7B1765">
              <w:rPr>
                <w:rStyle w:val="aa"/>
                <w:rFonts w:hint="eastAsia"/>
                <w:noProof/>
              </w:rPr>
              <w:t>动画制作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_Toc466444448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3008" w:rsidRDefault="00263008">
          <w:pPr>
            <w:pStyle w:val="10"/>
            <w:rPr>
              <w:noProof/>
              <w:kern w:val="2"/>
              <w:sz w:val="21"/>
            </w:rPr>
          </w:pPr>
          <w:hyperlink w:anchor="_Toc466444449" w:history="1">
            <w:r w:rsidRPr="007B1765">
              <w:rPr>
                <w:rStyle w:val="aa"/>
                <w:noProof/>
              </w:rPr>
              <w:t>3</w:t>
            </w:r>
            <w:r>
              <w:rPr>
                <w:noProof/>
                <w:kern w:val="2"/>
                <w:sz w:val="21"/>
              </w:rPr>
              <w:tab/>
            </w:r>
            <w:r w:rsidRPr="007B1765">
              <w:rPr>
                <w:rStyle w:val="aa"/>
                <w:rFonts w:hint="eastAsia"/>
                <w:noProof/>
              </w:rPr>
              <w:t>干涩检查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_Toc466444449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3008" w:rsidRDefault="00263008">
          <w:pPr>
            <w:pStyle w:val="10"/>
            <w:rPr>
              <w:noProof/>
              <w:kern w:val="2"/>
              <w:sz w:val="21"/>
            </w:rPr>
          </w:pPr>
          <w:hyperlink w:anchor="_Toc466444450" w:history="1">
            <w:r w:rsidRPr="007B1765">
              <w:rPr>
                <w:rStyle w:val="aa"/>
                <w:noProof/>
              </w:rPr>
              <w:t>4</w:t>
            </w:r>
            <w:r>
              <w:rPr>
                <w:noProof/>
                <w:kern w:val="2"/>
                <w:sz w:val="21"/>
              </w:rPr>
              <w:tab/>
            </w:r>
            <w:r w:rsidRPr="007B1765">
              <w:rPr>
                <w:rStyle w:val="aa"/>
                <w:rFonts w:hint="eastAsia"/>
                <w:noProof/>
              </w:rPr>
              <w:t>设计变更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_Toc466444450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1" w:name="_Toc466444447"/>
      <w:r>
        <w:rPr>
          <w:rFonts w:hint="eastAsia"/>
        </w:rPr>
        <w:lastRenderedPageBreak/>
        <w:t>任务</w:t>
      </w:r>
      <w:bookmarkEnd w:id="1"/>
    </w:p>
    <w:p w:rsidR="00CD4926" w:rsidRDefault="00101FB0" w:rsidP="00CD4926">
      <w:pPr>
        <w:pStyle w:val="a1"/>
        <w:ind w:firstLine="420"/>
      </w:pPr>
      <w:r>
        <w:rPr>
          <w:rFonts w:hint="eastAsia"/>
        </w:rPr>
        <w:t>本</w:t>
      </w:r>
      <w:r>
        <w:t>课程的任务是学习中望</w:t>
      </w:r>
      <w:r>
        <w:rPr>
          <w:rFonts w:hint="eastAsia"/>
        </w:rPr>
        <w:t>3D</w:t>
      </w:r>
      <w:r>
        <w:rPr>
          <w:rFonts w:hint="eastAsia"/>
        </w:rPr>
        <w:t>的</w:t>
      </w:r>
      <w:r w:rsidRPr="00101FB0">
        <w:rPr>
          <w:rStyle w:val="af0"/>
          <w:rFonts w:hint="eastAsia"/>
        </w:rPr>
        <w:t>动画</w:t>
      </w:r>
      <w:r>
        <w:rPr>
          <w:rFonts w:hint="eastAsia"/>
        </w:rPr>
        <w:t>制作，并学习在动画环境下进行</w:t>
      </w:r>
      <w:r w:rsidRPr="000F48AB">
        <w:rPr>
          <w:rStyle w:val="af0"/>
          <w:rFonts w:hint="eastAsia"/>
        </w:rPr>
        <w:t>干涩检查</w:t>
      </w:r>
      <w:r w:rsidR="004276A5">
        <w:t>和</w:t>
      </w:r>
      <w:r w:rsidR="004276A5" w:rsidRPr="004276A5">
        <w:rPr>
          <w:rStyle w:val="af0"/>
        </w:rPr>
        <w:t>设计变更</w:t>
      </w:r>
      <w:r w:rsidR="004276A5">
        <w:rPr>
          <w:rFonts w:hint="eastAsia"/>
        </w:rPr>
        <w:t>。</w:t>
      </w:r>
    </w:p>
    <w:p w:rsidR="00101FB0" w:rsidRDefault="006D29D6" w:rsidP="00101FB0">
      <w:pPr>
        <w:pStyle w:val="ac"/>
      </w:pPr>
      <w:r>
        <w:rPr>
          <w:noProof/>
        </w:rPr>
        <w:drawing>
          <wp:inline distT="0" distB="0" distL="0" distR="0" wp14:anchorId="46AD5B66" wp14:editId="35C08F4A">
            <wp:extent cx="2796782" cy="4031329"/>
            <wp:effectExtent l="0" t="0" r="3810" b="762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96782" cy="4031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1FB0" w:rsidRDefault="00101FB0" w:rsidP="00101FB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1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1</w:t>
      </w:r>
      <w:r>
        <w:fldChar w:fldCharType="end"/>
      </w:r>
    </w:p>
    <w:p w:rsidR="009F7F07" w:rsidRDefault="009F7F07" w:rsidP="009F7F07">
      <w:pPr>
        <w:pStyle w:val="1"/>
      </w:pPr>
      <w:bookmarkStart w:id="2" w:name="_Toc466444448"/>
      <w:r>
        <w:rPr>
          <w:rFonts w:hint="eastAsia"/>
        </w:rPr>
        <w:t>动画</w:t>
      </w:r>
      <w:r w:rsidR="004276A5">
        <w:rPr>
          <w:rFonts w:hint="eastAsia"/>
        </w:rPr>
        <w:t>制作</w:t>
      </w:r>
      <w:bookmarkEnd w:id="2"/>
    </w:p>
    <w:p w:rsidR="004276A5" w:rsidRDefault="004276A5" w:rsidP="004276A5">
      <w:pPr>
        <w:pStyle w:val="a"/>
      </w:pPr>
    </w:p>
    <w:p w:rsidR="004276A5" w:rsidRDefault="004276A5" w:rsidP="004276A5">
      <w:pPr>
        <w:pStyle w:val="a1"/>
        <w:ind w:firstLine="420"/>
      </w:pPr>
      <w:r>
        <w:rPr>
          <w:rFonts w:hint="eastAsia"/>
        </w:rPr>
        <w:t>打开文件</w:t>
      </w:r>
      <w:r w:rsidRPr="004276A5">
        <w:rPr>
          <w:rStyle w:val="af0"/>
        </w:rPr>
        <w:t>Simulation</w:t>
      </w:r>
      <w:r>
        <w:rPr>
          <w:rFonts w:hint="eastAsia"/>
        </w:rPr>
        <w:t>。</w:t>
      </w:r>
    </w:p>
    <w:p w:rsidR="004276A5" w:rsidRDefault="004276A5" w:rsidP="004276A5">
      <w:pPr>
        <w:pStyle w:val="ac"/>
      </w:pPr>
      <w:r>
        <w:rPr>
          <w:noProof/>
        </w:rPr>
        <w:drawing>
          <wp:inline distT="0" distB="0" distL="0" distR="0" wp14:anchorId="4000DCF7" wp14:editId="678BD5B6">
            <wp:extent cx="1074513" cy="1188823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074513" cy="11888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76A5" w:rsidRDefault="004276A5" w:rsidP="004276A5">
      <w:pPr>
        <w:pStyle w:val="ac"/>
      </w:pPr>
      <w:r>
        <w:rPr>
          <w:rFonts w:hint="eastAsia"/>
        </w:rPr>
        <w:t xml:space="preserve">插图　</w:t>
      </w:r>
      <w:r w:rsidR="00D40EB9">
        <w:fldChar w:fldCharType="begin"/>
      </w:r>
      <w:r w:rsidR="00D40EB9">
        <w:instrText xml:space="preserve"> STYLEREF 1 \s </w:instrText>
      </w:r>
      <w:r w:rsidR="00D40EB9">
        <w:fldChar w:fldCharType="separate"/>
      </w:r>
      <w:r w:rsidR="00263008">
        <w:rPr>
          <w:noProof/>
        </w:rPr>
        <w:t>2</w:t>
      </w:r>
      <w:r w:rsidR="00D40EB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1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B86E53" w:rsidP="00234393">
      <w:pPr>
        <w:pStyle w:val="a1"/>
        <w:ind w:firstLine="420"/>
      </w:pPr>
      <w:r>
        <w:t>在装配下新建动画</w:t>
      </w:r>
      <w:r>
        <w:rPr>
          <w:rFonts w:hint="eastAsia"/>
        </w:rPr>
        <w:t>，</w:t>
      </w:r>
      <w:r>
        <w:t>时间从</w:t>
      </w:r>
      <w:r>
        <w:rPr>
          <w:rFonts w:hint="eastAsia"/>
        </w:rPr>
        <w:t>0</w:t>
      </w:r>
      <w:r>
        <w:rPr>
          <w:rFonts w:hint="eastAsia"/>
        </w:rPr>
        <w:t>秒开始。</w:t>
      </w:r>
    </w:p>
    <w:p w:rsidR="00234393" w:rsidRDefault="00B86E53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50771ECD" wp14:editId="693ED84D">
            <wp:extent cx="2728196" cy="1364098"/>
            <wp:effectExtent l="0" t="0" r="0" b="762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28196" cy="1364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r w:rsidR="00D40EB9">
        <w:fldChar w:fldCharType="begin"/>
      </w:r>
      <w:r w:rsidR="00D40EB9">
        <w:instrText xml:space="preserve"> STYLEREF 1 \s </w:instrText>
      </w:r>
      <w:r w:rsidR="00D40EB9">
        <w:fldChar w:fldCharType="separate"/>
      </w:r>
      <w:r w:rsidR="00263008">
        <w:rPr>
          <w:noProof/>
        </w:rPr>
        <w:t>2</w:t>
      </w:r>
      <w:r w:rsidR="00D40EB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2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B86E53" w:rsidP="00234393">
      <w:pPr>
        <w:pStyle w:val="a1"/>
        <w:ind w:firstLine="420"/>
      </w:pPr>
      <w:r>
        <w:rPr>
          <w:rFonts w:hint="eastAsia"/>
        </w:rPr>
        <w:t>把视图</w:t>
      </w:r>
      <w:r w:rsidR="00166B25">
        <w:rPr>
          <w:rFonts w:hint="eastAsia"/>
        </w:rPr>
        <w:t>切换</w:t>
      </w:r>
      <w:r>
        <w:rPr>
          <w:rFonts w:hint="eastAsia"/>
        </w:rPr>
        <w:t>到</w:t>
      </w:r>
      <w:r w:rsidRPr="00B86E53">
        <w:rPr>
          <w:rStyle w:val="af0"/>
          <w:rFonts w:hint="eastAsia"/>
        </w:rPr>
        <w:t>等轴测</w:t>
      </w:r>
      <w:r>
        <w:rPr>
          <w:rFonts w:hint="eastAsia"/>
        </w:rPr>
        <w:t>，</w:t>
      </w:r>
      <w:r>
        <w:t>记录相机位置</w:t>
      </w:r>
      <w:r>
        <w:rPr>
          <w:rFonts w:hint="eastAsia"/>
        </w:rPr>
        <w:t>。</w:t>
      </w:r>
    </w:p>
    <w:p w:rsidR="00234393" w:rsidRDefault="00B86E53" w:rsidP="00234393">
      <w:pPr>
        <w:pStyle w:val="ac"/>
      </w:pPr>
      <w:r>
        <w:rPr>
          <w:noProof/>
        </w:rPr>
        <w:drawing>
          <wp:inline distT="0" distB="0" distL="0" distR="0" wp14:anchorId="502C63EF" wp14:editId="6978C8EF">
            <wp:extent cx="2453853" cy="3520745"/>
            <wp:effectExtent l="0" t="0" r="3810" b="381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453853" cy="3520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r w:rsidR="00D40EB9">
        <w:fldChar w:fldCharType="begin"/>
      </w:r>
      <w:r w:rsidR="00D40EB9">
        <w:instrText xml:space="preserve"> STYLEREF 1 \s </w:instrText>
      </w:r>
      <w:r w:rsidR="00D40EB9">
        <w:fldChar w:fldCharType="separate"/>
      </w:r>
      <w:r w:rsidR="00263008">
        <w:rPr>
          <w:noProof/>
        </w:rPr>
        <w:t>2</w:t>
      </w:r>
      <w:r w:rsidR="00D40EB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3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B86E53" w:rsidP="00234393">
      <w:pPr>
        <w:pStyle w:val="a1"/>
        <w:ind w:firstLine="420"/>
      </w:pPr>
      <w:r>
        <w:t>创建</w:t>
      </w:r>
      <w:r w:rsidRPr="00166B25">
        <w:rPr>
          <w:rStyle w:val="af0"/>
          <w:rFonts w:hint="eastAsia"/>
        </w:rPr>
        <w:t>1</w:t>
      </w:r>
      <w:r>
        <w:rPr>
          <w:rFonts w:hint="eastAsia"/>
        </w:rPr>
        <w:t>秒关键帧</w:t>
      </w:r>
      <w:r w:rsidR="00166B25">
        <w:rPr>
          <w:rFonts w:hint="eastAsia"/>
        </w:rPr>
        <w:t>。</w:t>
      </w:r>
    </w:p>
    <w:p w:rsidR="00234393" w:rsidRDefault="00B86E53" w:rsidP="00234393">
      <w:pPr>
        <w:pStyle w:val="ac"/>
      </w:pPr>
      <w:r>
        <w:rPr>
          <w:noProof/>
        </w:rPr>
        <w:drawing>
          <wp:inline distT="0" distB="0" distL="0" distR="0" wp14:anchorId="4B70209E" wp14:editId="4E8D9354">
            <wp:extent cx="2720576" cy="983065"/>
            <wp:effectExtent l="0" t="0" r="3810" b="762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98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r w:rsidR="00D40EB9">
        <w:fldChar w:fldCharType="begin"/>
      </w:r>
      <w:r w:rsidR="00D40EB9">
        <w:instrText xml:space="preserve"> STYLEREF 1 \s </w:instrText>
      </w:r>
      <w:r w:rsidR="00D40EB9">
        <w:fldChar w:fldCharType="separate"/>
      </w:r>
      <w:r w:rsidR="00263008">
        <w:rPr>
          <w:noProof/>
        </w:rPr>
        <w:t>2</w:t>
      </w:r>
      <w:r w:rsidR="00D40EB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4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166B25" w:rsidP="00234393">
      <w:pPr>
        <w:pStyle w:val="a1"/>
        <w:ind w:firstLine="420"/>
      </w:pPr>
      <w:r>
        <w:rPr>
          <w:rFonts w:hint="eastAsia"/>
        </w:rPr>
        <w:t>把视图切换到</w:t>
      </w:r>
      <w:r>
        <w:rPr>
          <w:rStyle w:val="af0"/>
          <w:rFonts w:hint="eastAsia"/>
        </w:rPr>
        <w:t>前视图</w:t>
      </w:r>
      <w:r>
        <w:rPr>
          <w:rFonts w:hint="eastAsia"/>
        </w:rPr>
        <w:t>，</w:t>
      </w:r>
      <w:r>
        <w:t>记录相机位置</w:t>
      </w:r>
      <w:r>
        <w:rPr>
          <w:rFonts w:hint="eastAsia"/>
        </w:rPr>
        <w:t>。</w:t>
      </w:r>
    </w:p>
    <w:p w:rsidR="00234393" w:rsidRDefault="00166B25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69D30625" wp14:editId="05C19552">
            <wp:extent cx="2804403" cy="3307367"/>
            <wp:effectExtent l="0" t="0" r="0" b="762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804403" cy="3307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r w:rsidR="00D40EB9">
        <w:fldChar w:fldCharType="begin"/>
      </w:r>
      <w:r w:rsidR="00D40EB9">
        <w:instrText xml:space="preserve"> STYLEREF 1 \s </w:instrText>
      </w:r>
      <w:r w:rsidR="00D40EB9">
        <w:fldChar w:fldCharType="separate"/>
      </w:r>
      <w:r w:rsidR="00263008">
        <w:rPr>
          <w:noProof/>
        </w:rPr>
        <w:t>2</w:t>
      </w:r>
      <w:r w:rsidR="00D40EB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5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166B25" w:rsidP="00234393">
      <w:pPr>
        <w:pStyle w:val="a1"/>
        <w:ind w:firstLine="420"/>
      </w:pPr>
      <w:r>
        <w:t>创建</w:t>
      </w:r>
      <w:r>
        <w:rPr>
          <w:rStyle w:val="af0"/>
        </w:rPr>
        <w:t>3</w:t>
      </w:r>
      <w:r>
        <w:rPr>
          <w:rFonts w:hint="eastAsia"/>
        </w:rPr>
        <w:t>秒关键</w:t>
      </w:r>
      <w:proofErr w:type="gramStart"/>
      <w:r>
        <w:rPr>
          <w:rFonts w:hint="eastAsia"/>
        </w:rPr>
        <w:t>帧</w:t>
      </w:r>
      <w:proofErr w:type="gramEnd"/>
    </w:p>
    <w:p w:rsidR="00234393" w:rsidRDefault="00B86E53" w:rsidP="00234393">
      <w:pPr>
        <w:pStyle w:val="ac"/>
      </w:pPr>
      <w:r>
        <w:rPr>
          <w:noProof/>
        </w:rPr>
        <w:drawing>
          <wp:inline distT="0" distB="0" distL="0" distR="0" wp14:anchorId="5A3FCCC2" wp14:editId="6C3480D6">
            <wp:extent cx="2720576" cy="983065"/>
            <wp:effectExtent l="0" t="0" r="3810" b="762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98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r w:rsidR="00D40EB9">
        <w:fldChar w:fldCharType="begin"/>
      </w:r>
      <w:r w:rsidR="00D40EB9">
        <w:instrText xml:space="preserve"> STYLEREF 1 \s </w:instrText>
      </w:r>
      <w:r w:rsidR="00D40EB9">
        <w:fldChar w:fldCharType="separate"/>
      </w:r>
      <w:r w:rsidR="00263008">
        <w:rPr>
          <w:noProof/>
        </w:rPr>
        <w:t>2</w:t>
      </w:r>
      <w:r w:rsidR="00D40EB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6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166B25" w:rsidP="00234393">
      <w:pPr>
        <w:pStyle w:val="a1"/>
        <w:ind w:firstLine="420"/>
      </w:pPr>
      <w:r>
        <w:t>使用</w:t>
      </w:r>
      <w:r w:rsidRPr="00166B25">
        <w:rPr>
          <w:rStyle w:val="af0"/>
        </w:rPr>
        <w:t>拖拽</w:t>
      </w:r>
      <w:r>
        <w:rPr>
          <w:rFonts w:hint="eastAsia"/>
        </w:rPr>
        <w:t>，</w:t>
      </w:r>
      <w:r>
        <w:t>把零件拖放到下图位置</w:t>
      </w:r>
      <w:r>
        <w:rPr>
          <w:rFonts w:hint="eastAsia"/>
        </w:rPr>
        <w:t>，并</w:t>
      </w:r>
      <w:r>
        <w:t>记录相机位置</w:t>
      </w:r>
      <w:r>
        <w:rPr>
          <w:rFonts w:hint="eastAsia"/>
        </w:rPr>
        <w:t>。</w:t>
      </w:r>
    </w:p>
    <w:p w:rsidR="00234393" w:rsidRDefault="00166B25" w:rsidP="00234393">
      <w:pPr>
        <w:pStyle w:val="ac"/>
      </w:pPr>
      <w:r>
        <w:rPr>
          <w:noProof/>
        </w:rPr>
        <w:drawing>
          <wp:inline distT="0" distB="0" distL="0" distR="0" wp14:anchorId="1A84CC34" wp14:editId="43A27A87">
            <wp:extent cx="4016088" cy="3010161"/>
            <wp:effectExtent l="0" t="0" r="381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016088" cy="3010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lastRenderedPageBreak/>
        <w:t xml:space="preserve">插图　</w:t>
      </w:r>
      <w:r w:rsidR="00D40EB9">
        <w:fldChar w:fldCharType="begin"/>
      </w:r>
      <w:r w:rsidR="00D40EB9">
        <w:instrText xml:space="preserve"> STYLEREF 1 \s </w:instrText>
      </w:r>
      <w:r w:rsidR="00D40EB9">
        <w:fldChar w:fldCharType="separate"/>
      </w:r>
      <w:r w:rsidR="00263008">
        <w:rPr>
          <w:noProof/>
        </w:rPr>
        <w:t>2</w:t>
      </w:r>
      <w:r w:rsidR="00D40EB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7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166B25" w:rsidP="00234393">
      <w:pPr>
        <w:pStyle w:val="a1"/>
        <w:ind w:firstLine="420"/>
      </w:pPr>
      <w:r>
        <w:t>创建</w:t>
      </w:r>
      <w:r>
        <w:rPr>
          <w:rStyle w:val="af0"/>
        </w:rPr>
        <w:t>7</w:t>
      </w:r>
      <w:r>
        <w:rPr>
          <w:rFonts w:hint="eastAsia"/>
        </w:rPr>
        <w:t>秒关键</w:t>
      </w:r>
      <w:proofErr w:type="gramStart"/>
      <w:r>
        <w:rPr>
          <w:rFonts w:hint="eastAsia"/>
        </w:rPr>
        <w:t>帧</w:t>
      </w:r>
      <w:proofErr w:type="gramEnd"/>
    </w:p>
    <w:p w:rsidR="00234393" w:rsidRDefault="00B86E53" w:rsidP="00234393">
      <w:pPr>
        <w:pStyle w:val="ac"/>
      </w:pPr>
      <w:r>
        <w:rPr>
          <w:noProof/>
        </w:rPr>
        <w:drawing>
          <wp:inline distT="0" distB="0" distL="0" distR="0" wp14:anchorId="403F7205" wp14:editId="3D11158B">
            <wp:extent cx="2720576" cy="983065"/>
            <wp:effectExtent l="0" t="0" r="3810" b="762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98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r w:rsidR="00D40EB9">
        <w:fldChar w:fldCharType="begin"/>
      </w:r>
      <w:r w:rsidR="00D40EB9">
        <w:instrText xml:space="preserve"> STYLEREF 1 \s </w:instrText>
      </w:r>
      <w:r w:rsidR="00D40EB9">
        <w:fldChar w:fldCharType="separate"/>
      </w:r>
      <w:r w:rsidR="00263008">
        <w:rPr>
          <w:noProof/>
        </w:rPr>
        <w:t>2</w:t>
      </w:r>
      <w:r w:rsidR="00D40EB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8</w:t>
      </w:r>
      <w:r>
        <w:fldChar w:fldCharType="end"/>
      </w:r>
    </w:p>
    <w:p w:rsidR="00B86E53" w:rsidRDefault="00B86E53" w:rsidP="00B86E53">
      <w:pPr>
        <w:pStyle w:val="a"/>
      </w:pPr>
    </w:p>
    <w:p w:rsidR="00B86E53" w:rsidRDefault="000E1068" w:rsidP="00B86E53">
      <w:pPr>
        <w:pStyle w:val="a1"/>
        <w:ind w:firstLine="420"/>
      </w:pPr>
      <w:r>
        <w:t>使用</w:t>
      </w:r>
      <w:r w:rsidRPr="00166B25">
        <w:rPr>
          <w:rStyle w:val="af0"/>
        </w:rPr>
        <w:t>拖拽</w:t>
      </w:r>
      <w:r>
        <w:rPr>
          <w:rFonts w:hint="eastAsia"/>
        </w:rPr>
        <w:t>，</w:t>
      </w:r>
      <w:r>
        <w:t>把零件拖放到下图位置</w:t>
      </w:r>
      <w:r>
        <w:rPr>
          <w:rFonts w:hint="eastAsia"/>
        </w:rPr>
        <w:t>，并</w:t>
      </w:r>
      <w:r>
        <w:t>记录相机位置</w:t>
      </w:r>
    </w:p>
    <w:p w:rsidR="00B86E53" w:rsidRDefault="000E1068" w:rsidP="00B86E53">
      <w:pPr>
        <w:pStyle w:val="ac"/>
      </w:pPr>
      <w:r>
        <w:rPr>
          <w:noProof/>
        </w:rPr>
        <w:drawing>
          <wp:inline distT="0" distB="0" distL="0" distR="0" wp14:anchorId="06ACE9C3" wp14:editId="71E6C248">
            <wp:extent cx="4008467" cy="3017782"/>
            <wp:effectExtent l="0" t="0" r="0" b="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008467" cy="3017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B86E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9</w:t>
      </w:r>
      <w:r>
        <w:fldChar w:fldCharType="end"/>
      </w:r>
    </w:p>
    <w:p w:rsidR="00B86E53" w:rsidRDefault="00B86E53" w:rsidP="00B86E53">
      <w:pPr>
        <w:pStyle w:val="a"/>
      </w:pPr>
    </w:p>
    <w:p w:rsidR="00B86E53" w:rsidRDefault="00166B25" w:rsidP="00B86E53">
      <w:pPr>
        <w:pStyle w:val="a1"/>
        <w:ind w:firstLine="420"/>
      </w:pPr>
      <w:r>
        <w:t>创建</w:t>
      </w:r>
      <w:r>
        <w:rPr>
          <w:rStyle w:val="af0"/>
        </w:rPr>
        <w:t>9</w:t>
      </w:r>
      <w:r>
        <w:rPr>
          <w:rFonts w:hint="eastAsia"/>
        </w:rPr>
        <w:t>秒关键</w:t>
      </w:r>
      <w:proofErr w:type="gramStart"/>
      <w:r>
        <w:rPr>
          <w:rFonts w:hint="eastAsia"/>
        </w:rPr>
        <w:t>帧</w:t>
      </w:r>
      <w:proofErr w:type="gramEnd"/>
    </w:p>
    <w:p w:rsidR="00B86E53" w:rsidRDefault="00B86E53" w:rsidP="00B86E53">
      <w:pPr>
        <w:pStyle w:val="ac"/>
      </w:pPr>
      <w:r>
        <w:rPr>
          <w:noProof/>
        </w:rPr>
        <w:drawing>
          <wp:inline distT="0" distB="0" distL="0" distR="0" wp14:anchorId="24AE33B7" wp14:editId="5846A96E">
            <wp:extent cx="2720576" cy="983065"/>
            <wp:effectExtent l="0" t="0" r="3810" b="762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98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B86E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10</w:t>
      </w:r>
      <w:r>
        <w:fldChar w:fldCharType="end"/>
      </w:r>
    </w:p>
    <w:p w:rsidR="00B86E53" w:rsidRDefault="00B86E53" w:rsidP="00B86E53">
      <w:pPr>
        <w:pStyle w:val="a"/>
      </w:pPr>
    </w:p>
    <w:p w:rsidR="00B86E53" w:rsidRDefault="000E1068" w:rsidP="00B86E53">
      <w:pPr>
        <w:pStyle w:val="a1"/>
        <w:ind w:firstLine="420"/>
      </w:pPr>
      <w:r>
        <w:t>使用</w:t>
      </w:r>
      <w:r w:rsidRPr="00166B25">
        <w:rPr>
          <w:rStyle w:val="af0"/>
        </w:rPr>
        <w:t>拖拽</w:t>
      </w:r>
      <w:r>
        <w:rPr>
          <w:rFonts w:hint="eastAsia"/>
        </w:rPr>
        <w:t>，</w:t>
      </w:r>
      <w:r>
        <w:t>把零件拖放到下图位置</w:t>
      </w:r>
      <w:r>
        <w:rPr>
          <w:rFonts w:hint="eastAsia"/>
        </w:rPr>
        <w:t>，并</w:t>
      </w:r>
      <w:r>
        <w:t>记录相机位置</w:t>
      </w:r>
      <w:r w:rsidR="000F6AB3">
        <w:rPr>
          <w:rFonts w:hint="eastAsia"/>
        </w:rPr>
        <w:t>。</w:t>
      </w:r>
    </w:p>
    <w:p w:rsidR="00B86E53" w:rsidRDefault="000E1068" w:rsidP="00B86E53">
      <w:pPr>
        <w:pStyle w:val="ac"/>
      </w:pPr>
      <w:r>
        <w:rPr>
          <w:noProof/>
        </w:rPr>
        <w:lastRenderedPageBreak/>
        <w:drawing>
          <wp:inline distT="0" distB="0" distL="0" distR="0" wp14:anchorId="5C045D78" wp14:editId="2E82ADDF">
            <wp:extent cx="2804403" cy="3307367"/>
            <wp:effectExtent l="0" t="0" r="0" b="762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804403" cy="3307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B86E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11</w:t>
      </w:r>
      <w:r>
        <w:fldChar w:fldCharType="end"/>
      </w:r>
    </w:p>
    <w:p w:rsidR="000F6AB3" w:rsidRPr="000F6AB3" w:rsidRDefault="000F6AB3" w:rsidP="000F6AB3">
      <w:pPr>
        <w:pStyle w:val="1"/>
      </w:pPr>
      <w:bookmarkStart w:id="3" w:name="_Toc466444449"/>
      <w:r>
        <w:rPr>
          <w:rFonts w:hint="eastAsia"/>
        </w:rPr>
        <w:t>干涩检查</w:t>
      </w:r>
      <w:bookmarkEnd w:id="3"/>
    </w:p>
    <w:p w:rsidR="00B86E53" w:rsidRDefault="00B86E53" w:rsidP="00B86E53">
      <w:pPr>
        <w:pStyle w:val="a"/>
      </w:pPr>
    </w:p>
    <w:p w:rsidR="00B86E53" w:rsidRDefault="000E1068" w:rsidP="00B86E53">
      <w:pPr>
        <w:pStyle w:val="a1"/>
        <w:ind w:firstLine="420"/>
      </w:pPr>
      <w:r>
        <w:t>使用管理器</w:t>
      </w:r>
      <w:r>
        <w:rPr>
          <w:rFonts w:hint="eastAsia"/>
        </w:rPr>
        <w:t>，</w:t>
      </w:r>
      <w:r w:rsidR="00CC62C2">
        <w:rPr>
          <w:rFonts w:hint="eastAsia"/>
        </w:rPr>
        <w:t>不</w:t>
      </w:r>
      <w:r>
        <w:t>开启</w:t>
      </w:r>
      <w:r w:rsidRPr="000E1068">
        <w:rPr>
          <w:rStyle w:val="af0"/>
        </w:rPr>
        <w:t>检查干涩</w:t>
      </w:r>
      <w:r>
        <w:rPr>
          <w:rFonts w:hint="eastAsia"/>
        </w:rPr>
        <w:t>，</w:t>
      </w:r>
      <w:r w:rsidRPr="000E1068">
        <w:rPr>
          <w:rStyle w:val="af0"/>
        </w:rPr>
        <w:t>播放</w:t>
      </w:r>
      <w:r>
        <w:t>动画</w:t>
      </w:r>
      <w:r>
        <w:rPr>
          <w:rFonts w:hint="eastAsia"/>
        </w:rPr>
        <w:t>。</w:t>
      </w:r>
    </w:p>
    <w:p w:rsidR="00B86E53" w:rsidRDefault="00CC62C2" w:rsidP="00B86E53">
      <w:pPr>
        <w:pStyle w:val="ac"/>
      </w:pPr>
      <w:r>
        <w:rPr>
          <w:noProof/>
        </w:rPr>
        <w:drawing>
          <wp:inline distT="0" distB="0" distL="0" distR="0" wp14:anchorId="0FB7C705" wp14:editId="1362D95E">
            <wp:extent cx="2720576" cy="2331922"/>
            <wp:effectExtent l="0" t="0" r="381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2331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B86E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1</w:t>
      </w:r>
      <w:r>
        <w:fldChar w:fldCharType="end"/>
      </w:r>
    </w:p>
    <w:p w:rsidR="00B86E53" w:rsidRDefault="00CC62C2" w:rsidP="00B86E53">
      <w:pPr>
        <w:pStyle w:val="a1"/>
        <w:ind w:firstLine="420"/>
      </w:pPr>
      <w:r>
        <w:t>我们会发现下图区域存在明显干涩</w:t>
      </w:r>
      <w:r w:rsidR="000F6AB3">
        <w:rPr>
          <w:rFonts w:hint="eastAsia"/>
        </w:rPr>
        <w:t>，</w:t>
      </w:r>
      <w:r w:rsidR="000F6AB3">
        <w:t>但还是可以进行播放</w:t>
      </w:r>
      <w:r w:rsidR="000F6AB3">
        <w:rPr>
          <w:rFonts w:hint="eastAsia"/>
        </w:rPr>
        <w:t>。</w:t>
      </w:r>
    </w:p>
    <w:p w:rsidR="00B86E53" w:rsidRDefault="00CC62C2" w:rsidP="00B86E53">
      <w:pPr>
        <w:pStyle w:val="ac"/>
      </w:pPr>
      <w:r>
        <w:rPr>
          <w:noProof/>
        </w:rPr>
        <w:lastRenderedPageBreak/>
        <w:drawing>
          <wp:inline distT="0" distB="0" distL="0" distR="0" wp14:anchorId="4EE6E9F3" wp14:editId="2250EEAD">
            <wp:extent cx="2217612" cy="3254022"/>
            <wp:effectExtent l="0" t="0" r="0" b="381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217612" cy="3254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B86E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2</w:t>
      </w:r>
      <w:r>
        <w:fldChar w:fldCharType="end"/>
      </w:r>
    </w:p>
    <w:p w:rsidR="00B86E53" w:rsidRDefault="00B86E53" w:rsidP="00B86E53">
      <w:pPr>
        <w:pStyle w:val="a"/>
      </w:pPr>
    </w:p>
    <w:p w:rsidR="00B86E53" w:rsidRDefault="00CC62C2" w:rsidP="00B86E53">
      <w:pPr>
        <w:pStyle w:val="a1"/>
        <w:ind w:firstLine="420"/>
      </w:pPr>
      <w:r>
        <w:t>开启</w:t>
      </w:r>
      <w:r w:rsidRPr="000E1068">
        <w:rPr>
          <w:rStyle w:val="af0"/>
        </w:rPr>
        <w:t>检查干涩</w:t>
      </w:r>
      <w:r>
        <w:rPr>
          <w:rFonts w:hint="eastAsia"/>
        </w:rPr>
        <w:t>，重新</w:t>
      </w:r>
      <w:r w:rsidRPr="000E1068">
        <w:rPr>
          <w:rStyle w:val="af0"/>
        </w:rPr>
        <w:t>播放</w:t>
      </w:r>
      <w:r>
        <w:t>动画</w:t>
      </w:r>
      <w:r w:rsidR="00D357DC">
        <w:rPr>
          <w:rFonts w:hint="eastAsia"/>
        </w:rPr>
        <w:t>。</w:t>
      </w:r>
    </w:p>
    <w:p w:rsidR="00B86E53" w:rsidRDefault="00962C45" w:rsidP="00B86E53">
      <w:pPr>
        <w:pStyle w:val="ac"/>
      </w:pPr>
      <w:r>
        <w:rPr>
          <w:noProof/>
        </w:rPr>
        <w:drawing>
          <wp:inline distT="0" distB="0" distL="0" distR="0" wp14:anchorId="1C31688C" wp14:editId="36CB36B3">
            <wp:extent cx="2720576" cy="2347163"/>
            <wp:effectExtent l="0" t="0" r="381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2347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B86E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3</w:t>
      </w:r>
      <w:r>
        <w:fldChar w:fldCharType="end"/>
      </w:r>
    </w:p>
    <w:p w:rsidR="00B86E53" w:rsidRDefault="000F6AB3" w:rsidP="00B86E53">
      <w:pPr>
        <w:pStyle w:val="a1"/>
        <w:ind w:firstLine="420"/>
      </w:pPr>
      <w:r>
        <w:t>在干涩处卡住</w:t>
      </w:r>
      <w:r>
        <w:rPr>
          <w:rFonts w:hint="eastAsia"/>
        </w:rPr>
        <w:t>，</w:t>
      </w:r>
      <w:r>
        <w:t>无法进行播放</w:t>
      </w:r>
      <w:r>
        <w:rPr>
          <w:rFonts w:hint="eastAsia"/>
        </w:rPr>
        <w:t>。</w:t>
      </w:r>
    </w:p>
    <w:p w:rsidR="00B86E53" w:rsidRDefault="00CC62C2" w:rsidP="00B86E53">
      <w:pPr>
        <w:pStyle w:val="ac"/>
      </w:pPr>
      <w:r>
        <w:rPr>
          <w:noProof/>
        </w:rPr>
        <w:lastRenderedPageBreak/>
        <w:drawing>
          <wp:inline distT="0" distB="0" distL="0" distR="0" wp14:anchorId="4EE87ED3" wp14:editId="00B47532">
            <wp:extent cx="2339543" cy="2865368"/>
            <wp:effectExtent l="0" t="0" r="381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339543" cy="286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B86E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4</w:t>
      </w:r>
      <w:r>
        <w:fldChar w:fldCharType="end"/>
      </w:r>
    </w:p>
    <w:p w:rsidR="00643918" w:rsidRPr="00643918" w:rsidRDefault="00643918" w:rsidP="00643918">
      <w:pPr>
        <w:pStyle w:val="1"/>
      </w:pPr>
      <w:bookmarkStart w:id="4" w:name="_Toc466444450"/>
      <w:r>
        <w:rPr>
          <w:rFonts w:hint="eastAsia"/>
        </w:rPr>
        <w:t>设计变更</w:t>
      </w:r>
      <w:bookmarkEnd w:id="4"/>
    </w:p>
    <w:p w:rsidR="00B86E53" w:rsidRDefault="00B86E53" w:rsidP="00B86E53">
      <w:pPr>
        <w:pStyle w:val="a"/>
      </w:pPr>
    </w:p>
    <w:p w:rsidR="00B86E53" w:rsidRDefault="00643918" w:rsidP="00B86E53">
      <w:pPr>
        <w:pStyle w:val="a1"/>
        <w:ind w:firstLine="420"/>
      </w:pPr>
      <w:r>
        <w:t>在装配下双击</w:t>
      </w:r>
      <w:r w:rsidRPr="00643918">
        <w:rPr>
          <w:rStyle w:val="af0"/>
        </w:rPr>
        <w:t>杠杆</w:t>
      </w:r>
      <w:r w:rsidRPr="00643918">
        <w:rPr>
          <w:rStyle w:val="af0"/>
          <w:rFonts w:hint="eastAsia"/>
        </w:rPr>
        <w:t>1</w:t>
      </w:r>
      <w:r>
        <w:rPr>
          <w:rFonts w:hint="eastAsia"/>
        </w:rPr>
        <w:t>，进行零件编辑，双击显示</w:t>
      </w:r>
      <w:r w:rsidRPr="00643918">
        <w:rPr>
          <w:rStyle w:val="af0"/>
          <w:rFonts w:hint="eastAsia"/>
        </w:rPr>
        <w:t>草图</w:t>
      </w:r>
      <w:r w:rsidRPr="00643918">
        <w:rPr>
          <w:rStyle w:val="af0"/>
          <w:rFonts w:hint="eastAsia"/>
        </w:rPr>
        <w:t>1</w:t>
      </w:r>
      <w:r w:rsidR="00343FCC">
        <w:rPr>
          <w:rFonts w:hint="eastAsia"/>
        </w:rPr>
        <w:t>，把尺寸</w:t>
      </w:r>
      <w:r w:rsidR="00343FCC">
        <w:rPr>
          <w:rFonts w:hint="eastAsia"/>
        </w:rPr>
        <w:t>160</w:t>
      </w:r>
      <w:r w:rsidR="00343FCC">
        <w:rPr>
          <w:rFonts w:hint="eastAsia"/>
        </w:rPr>
        <w:t>改为</w:t>
      </w:r>
      <w:r w:rsidR="00343FCC" w:rsidRPr="00343FCC">
        <w:rPr>
          <w:rStyle w:val="af0"/>
          <w:rFonts w:hint="eastAsia"/>
        </w:rPr>
        <w:t>200</w:t>
      </w:r>
      <w:r w:rsidR="00101FB0">
        <w:rPr>
          <w:rFonts w:hint="eastAsia"/>
        </w:rPr>
        <w:t>，再进行干涩检查</w:t>
      </w:r>
      <w:r w:rsidR="00CE44DC">
        <w:rPr>
          <w:rFonts w:hint="eastAsia"/>
        </w:rPr>
        <w:t>状态下的运动仿真，已无干涉</w:t>
      </w:r>
      <w:r w:rsidR="00101FB0">
        <w:rPr>
          <w:rFonts w:hint="eastAsia"/>
        </w:rPr>
        <w:t>。</w:t>
      </w:r>
    </w:p>
    <w:p w:rsidR="00B86E53" w:rsidRDefault="00643918" w:rsidP="00B86E53">
      <w:pPr>
        <w:pStyle w:val="ac"/>
      </w:pPr>
      <w:r>
        <w:rPr>
          <w:noProof/>
        </w:rPr>
        <w:drawing>
          <wp:inline distT="0" distB="0" distL="0" distR="0" wp14:anchorId="41AEC2B5" wp14:editId="7FCFE2E0">
            <wp:extent cx="5274310" cy="2345690"/>
            <wp:effectExtent l="0" t="0" r="0" b="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45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101FB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63008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63008">
        <w:rPr>
          <w:noProof/>
        </w:rPr>
        <w:t>1</w:t>
      </w:r>
      <w:r>
        <w:fldChar w:fldCharType="end"/>
      </w:r>
    </w:p>
    <w:p w:rsidR="00234393" w:rsidRPr="004276A5" w:rsidRDefault="004276A5" w:rsidP="004276A5">
      <w:pPr>
        <w:pStyle w:val="a1"/>
        <w:ind w:firstLine="420"/>
      </w:pPr>
      <w:proofErr w:type="gramStart"/>
      <w:r>
        <w:t>恭喜你您</w:t>
      </w:r>
      <w:r>
        <w:rPr>
          <w:rFonts w:hint="eastAsia"/>
        </w:rPr>
        <w:t>已</w:t>
      </w:r>
      <w:proofErr w:type="gramEnd"/>
      <w:r>
        <w:rPr>
          <w:rFonts w:hint="eastAsia"/>
        </w:rPr>
        <w:t>完成本课程！</w:t>
      </w:r>
      <w:bookmarkEnd w:id="0"/>
    </w:p>
    <w:sectPr w:rsidR="00234393" w:rsidRPr="004276A5" w:rsidSect="00BC1041">
      <w:footerReference w:type="default" r:id="rId30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0EB9" w:rsidRDefault="00D40EB9" w:rsidP="004D4B7B">
      <w:pPr>
        <w:ind w:left="105" w:firstLine="420"/>
      </w:pPr>
      <w:r>
        <w:separator/>
      </w:r>
    </w:p>
  </w:endnote>
  <w:endnote w:type="continuationSeparator" w:id="0">
    <w:p w:rsidR="00D40EB9" w:rsidRDefault="00D40EB9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CE44DC">
              <w:rPr>
                <w:b/>
                <w:noProof/>
              </w:rPr>
              <w:t>6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CE44DC">
              <w:rPr>
                <w:b/>
                <w:noProof/>
              </w:rPr>
              <w:t>8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0EB9" w:rsidRDefault="00D40EB9" w:rsidP="004D4B7B">
      <w:pPr>
        <w:ind w:left="105" w:firstLine="420"/>
      </w:pPr>
      <w:r>
        <w:separator/>
      </w:r>
    </w:p>
  </w:footnote>
  <w:footnote w:type="continuationSeparator" w:id="0">
    <w:p w:rsidR="00D40EB9" w:rsidRDefault="00D40EB9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2530"/>
    <w:rsid w:val="0000400D"/>
    <w:rsid w:val="0001068A"/>
    <w:rsid w:val="0003599A"/>
    <w:rsid w:val="00043F7E"/>
    <w:rsid w:val="000443D6"/>
    <w:rsid w:val="0005368E"/>
    <w:rsid w:val="00060BEA"/>
    <w:rsid w:val="000638A6"/>
    <w:rsid w:val="00092B23"/>
    <w:rsid w:val="000A0248"/>
    <w:rsid w:val="000A325F"/>
    <w:rsid w:val="000A7CF7"/>
    <w:rsid w:val="000B0BEB"/>
    <w:rsid w:val="000C0D53"/>
    <w:rsid w:val="000C40B0"/>
    <w:rsid w:val="000D0020"/>
    <w:rsid w:val="000E1068"/>
    <w:rsid w:val="000E29CD"/>
    <w:rsid w:val="000E5CB7"/>
    <w:rsid w:val="000F2CD6"/>
    <w:rsid w:val="000F48AB"/>
    <w:rsid w:val="000F6AB3"/>
    <w:rsid w:val="00101FB0"/>
    <w:rsid w:val="001239FB"/>
    <w:rsid w:val="00133E92"/>
    <w:rsid w:val="001379BC"/>
    <w:rsid w:val="0014322F"/>
    <w:rsid w:val="00145E61"/>
    <w:rsid w:val="00150CE4"/>
    <w:rsid w:val="00153506"/>
    <w:rsid w:val="00166B25"/>
    <w:rsid w:val="001861C0"/>
    <w:rsid w:val="00191D09"/>
    <w:rsid w:val="0019557B"/>
    <w:rsid w:val="00196AD6"/>
    <w:rsid w:val="001A137D"/>
    <w:rsid w:val="001A1F84"/>
    <w:rsid w:val="001C49D7"/>
    <w:rsid w:val="001C4B3E"/>
    <w:rsid w:val="001C6889"/>
    <w:rsid w:val="001D2E5A"/>
    <w:rsid w:val="001D38C7"/>
    <w:rsid w:val="001E2855"/>
    <w:rsid w:val="001F1F5B"/>
    <w:rsid w:val="0021218F"/>
    <w:rsid w:val="00214B64"/>
    <w:rsid w:val="00233A31"/>
    <w:rsid w:val="00234393"/>
    <w:rsid w:val="002347B4"/>
    <w:rsid w:val="00260111"/>
    <w:rsid w:val="00263008"/>
    <w:rsid w:val="00263F87"/>
    <w:rsid w:val="00266477"/>
    <w:rsid w:val="002706FE"/>
    <w:rsid w:val="00272005"/>
    <w:rsid w:val="00285874"/>
    <w:rsid w:val="00291F5C"/>
    <w:rsid w:val="002951B3"/>
    <w:rsid w:val="00295342"/>
    <w:rsid w:val="00296638"/>
    <w:rsid w:val="002966E0"/>
    <w:rsid w:val="002B44DD"/>
    <w:rsid w:val="002B6B96"/>
    <w:rsid w:val="002D2237"/>
    <w:rsid w:val="002E1CD4"/>
    <w:rsid w:val="002E442E"/>
    <w:rsid w:val="002F5468"/>
    <w:rsid w:val="00303117"/>
    <w:rsid w:val="0030392D"/>
    <w:rsid w:val="0031209E"/>
    <w:rsid w:val="00324B4B"/>
    <w:rsid w:val="0033324D"/>
    <w:rsid w:val="0033493B"/>
    <w:rsid w:val="00342460"/>
    <w:rsid w:val="0034313B"/>
    <w:rsid w:val="00343FCC"/>
    <w:rsid w:val="003460AD"/>
    <w:rsid w:val="00353011"/>
    <w:rsid w:val="00357351"/>
    <w:rsid w:val="00360AA2"/>
    <w:rsid w:val="003611B9"/>
    <w:rsid w:val="00365F7B"/>
    <w:rsid w:val="003667F6"/>
    <w:rsid w:val="0038085B"/>
    <w:rsid w:val="00382BA5"/>
    <w:rsid w:val="00394419"/>
    <w:rsid w:val="00396E40"/>
    <w:rsid w:val="003973FD"/>
    <w:rsid w:val="003A0374"/>
    <w:rsid w:val="003A3D72"/>
    <w:rsid w:val="003B4971"/>
    <w:rsid w:val="003B52BA"/>
    <w:rsid w:val="003E0ED0"/>
    <w:rsid w:val="003F2190"/>
    <w:rsid w:val="003F2E22"/>
    <w:rsid w:val="004075B0"/>
    <w:rsid w:val="00426DE0"/>
    <w:rsid w:val="004276A5"/>
    <w:rsid w:val="00430175"/>
    <w:rsid w:val="00430B47"/>
    <w:rsid w:val="0043451C"/>
    <w:rsid w:val="00434FF1"/>
    <w:rsid w:val="00437BFB"/>
    <w:rsid w:val="0044251E"/>
    <w:rsid w:val="00451B07"/>
    <w:rsid w:val="00453B30"/>
    <w:rsid w:val="00457F50"/>
    <w:rsid w:val="00471F78"/>
    <w:rsid w:val="00492846"/>
    <w:rsid w:val="00494A18"/>
    <w:rsid w:val="00497948"/>
    <w:rsid w:val="004A7B55"/>
    <w:rsid w:val="004B5A55"/>
    <w:rsid w:val="004C1264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4F725E"/>
    <w:rsid w:val="00502FFB"/>
    <w:rsid w:val="00507543"/>
    <w:rsid w:val="005212FE"/>
    <w:rsid w:val="0052201E"/>
    <w:rsid w:val="00533035"/>
    <w:rsid w:val="00537B6F"/>
    <w:rsid w:val="005425AF"/>
    <w:rsid w:val="00547352"/>
    <w:rsid w:val="00553A73"/>
    <w:rsid w:val="0055798E"/>
    <w:rsid w:val="005635EA"/>
    <w:rsid w:val="00573F7A"/>
    <w:rsid w:val="00582A6B"/>
    <w:rsid w:val="00583FDB"/>
    <w:rsid w:val="0059525D"/>
    <w:rsid w:val="005A5995"/>
    <w:rsid w:val="005B2D34"/>
    <w:rsid w:val="005C7332"/>
    <w:rsid w:val="005D5708"/>
    <w:rsid w:val="005E6C2B"/>
    <w:rsid w:val="005F084F"/>
    <w:rsid w:val="005F5294"/>
    <w:rsid w:val="005F724E"/>
    <w:rsid w:val="005F7C8E"/>
    <w:rsid w:val="0061630B"/>
    <w:rsid w:val="0063692C"/>
    <w:rsid w:val="006379A2"/>
    <w:rsid w:val="0064222A"/>
    <w:rsid w:val="00643918"/>
    <w:rsid w:val="00643B28"/>
    <w:rsid w:val="00646DFC"/>
    <w:rsid w:val="00664C95"/>
    <w:rsid w:val="00673EC4"/>
    <w:rsid w:val="00685CC8"/>
    <w:rsid w:val="00687298"/>
    <w:rsid w:val="00697DDB"/>
    <w:rsid w:val="006A56A9"/>
    <w:rsid w:val="006A6799"/>
    <w:rsid w:val="006A7170"/>
    <w:rsid w:val="006A7347"/>
    <w:rsid w:val="006C29C8"/>
    <w:rsid w:val="006C4D83"/>
    <w:rsid w:val="006C5B30"/>
    <w:rsid w:val="006D14A9"/>
    <w:rsid w:val="006D1F76"/>
    <w:rsid w:val="006D29D6"/>
    <w:rsid w:val="006D3F50"/>
    <w:rsid w:val="006E1693"/>
    <w:rsid w:val="006E2838"/>
    <w:rsid w:val="006E6399"/>
    <w:rsid w:val="00701185"/>
    <w:rsid w:val="007127E9"/>
    <w:rsid w:val="00715DA6"/>
    <w:rsid w:val="00716EB2"/>
    <w:rsid w:val="007357E4"/>
    <w:rsid w:val="00740B0B"/>
    <w:rsid w:val="007418B3"/>
    <w:rsid w:val="00742711"/>
    <w:rsid w:val="0074705C"/>
    <w:rsid w:val="00752F45"/>
    <w:rsid w:val="007566BA"/>
    <w:rsid w:val="00764BD3"/>
    <w:rsid w:val="00774379"/>
    <w:rsid w:val="007815B6"/>
    <w:rsid w:val="00786A4D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F453F"/>
    <w:rsid w:val="007F7FD8"/>
    <w:rsid w:val="00802865"/>
    <w:rsid w:val="00802C04"/>
    <w:rsid w:val="008140E6"/>
    <w:rsid w:val="00815A65"/>
    <w:rsid w:val="0083477E"/>
    <w:rsid w:val="0083615A"/>
    <w:rsid w:val="008551BC"/>
    <w:rsid w:val="00857E5E"/>
    <w:rsid w:val="008604DA"/>
    <w:rsid w:val="00865D4C"/>
    <w:rsid w:val="00870446"/>
    <w:rsid w:val="00870E01"/>
    <w:rsid w:val="008723E9"/>
    <w:rsid w:val="008777DC"/>
    <w:rsid w:val="008A2314"/>
    <w:rsid w:val="008A41AC"/>
    <w:rsid w:val="008A5267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186D"/>
    <w:rsid w:val="008E29EB"/>
    <w:rsid w:val="008F1E5D"/>
    <w:rsid w:val="008F594B"/>
    <w:rsid w:val="008F5D41"/>
    <w:rsid w:val="009013C1"/>
    <w:rsid w:val="00904A78"/>
    <w:rsid w:val="00907064"/>
    <w:rsid w:val="00913102"/>
    <w:rsid w:val="009220F1"/>
    <w:rsid w:val="00922EA3"/>
    <w:rsid w:val="00924E20"/>
    <w:rsid w:val="00927475"/>
    <w:rsid w:val="00933216"/>
    <w:rsid w:val="009357E6"/>
    <w:rsid w:val="009517AC"/>
    <w:rsid w:val="00953078"/>
    <w:rsid w:val="009565FD"/>
    <w:rsid w:val="00962C45"/>
    <w:rsid w:val="009736E1"/>
    <w:rsid w:val="00980911"/>
    <w:rsid w:val="00980D5C"/>
    <w:rsid w:val="0098411E"/>
    <w:rsid w:val="00994F58"/>
    <w:rsid w:val="009A1195"/>
    <w:rsid w:val="009A197A"/>
    <w:rsid w:val="009A245E"/>
    <w:rsid w:val="009A766C"/>
    <w:rsid w:val="009B02C5"/>
    <w:rsid w:val="009B20A0"/>
    <w:rsid w:val="009B5F0C"/>
    <w:rsid w:val="009F1EB1"/>
    <w:rsid w:val="009F428F"/>
    <w:rsid w:val="009F7F07"/>
    <w:rsid w:val="00A0211F"/>
    <w:rsid w:val="00A07AD8"/>
    <w:rsid w:val="00A15D34"/>
    <w:rsid w:val="00A21541"/>
    <w:rsid w:val="00A277B5"/>
    <w:rsid w:val="00A322C5"/>
    <w:rsid w:val="00A36F6F"/>
    <w:rsid w:val="00A45643"/>
    <w:rsid w:val="00A5035A"/>
    <w:rsid w:val="00A50B09"/>
    <w:rsid w:val="00A7109A"/>
    <w:rsid w:val="00A81842"/>
    <w:rsid w:val="00A86752"/>
    <w:rsid w:val="00A96794"/>
    <w:rsid w:val="00AA0E14"/>
    <w:rsid w:val="00AA13AD"/>
    <w:rsid w:val="00AA1F6B"/>
    <w:rsid w:val="00AB2307"/>
    <w:rsid w:val="00AB501F"/>
    <w:rsid w:val="00AC3845"/>
    <w:rsid w:val="00AC4D74"/>
    <w:rsid w:val="00AC5B31"/>
    <w:rsid w:val="00AC72B4"/>
    <w:rsid w:val="00AD0092"/>
    <w:rsid w:val="00AD0CB8"/>
    <w:rsid w:val="00AD577B"/>
    <w:rsid w:val="00AE39E2"/>
    <w:rsid w:val="00AE5BAD"/>
    <w:rsid w:val="00AE61C9"/>
    <w:rsid w:val="00AE7782"/>
    <w:rsid w:val="00AF5398"/>
    <w:rsid w:val="00B06635"/>
    <w:rsid w:val="00B1040C"/>
    <w:rsid w:val="00B2232A"/>
    <w:rsid w:val="00B3435C"/>
    <w:rsid w:val="00B37419"/>
    <w:rsid w:val="00B52B4D"/>
    <w:rsid w:val="00B81138"/>
    <w:rsid w:val="00B8629A"/>
    <w:rsid w:val="00B86E53"/>
    <w:rsid w:val="00B947F7"/>
    <w:rsid w:val="00B95AF4"/>
    <w:rsid w:val="00BA0982"/>
    <w:rsid w:val="00BA1470"/>
    <w:rsid w:val="00BA704A"/>
    <w:rsid w:val="00BB0389"/>
    <w:rsid w:val="00BC1041"/>
    <w:rsid w:val="00BC452F"/>
    <w:rsid w:val="00BC6867"/>
    <w:rsid w:val="00BC760F"/>
    <w:rsid w:val="00BD047B"/>
    <w:rsid w:val="00BD2DD6"/>
    <w:rsid w:val="00BE0B89"/>
    <w:rsid w:val="00BE1123"/>
    <w:rsid w:val="00BE3727"/>
    <w:rsid w:val="00BF2B0E"/>
    <w:rsid w:val="00BF334B"/>
    <w:rsid w:val="00C06849"/>
    <w:rsid w:val="00C20632"/>
    <w:rsid w:val="00C20AAC"/>
    <w:rsid w:val="00C23733"/>
    <w:rsid w:val="00C37371"/>
    <w:rsid w:val="00C44CC5"/>
    <w:rsid w:val="00C5040F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95DB7"/>
    <w:rsid w:val="00CA4E71"/>
    <w:rsid w:val="00CB5F02"/>
    <w:rsid w:val="00CB6343"/>
    <w:rsid w:val="00CB7653"/>
    <w:rsid w:val="00CC62C2"/>
    <w:rsid w:val="00CD48E4"/>
    <w:rsid w:val="00CD4926"/>
    <w:rsid w:val="00CE44DC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357DC"/>
    <w:rsid w:val="00D40EB9"/>
    <w:rsid w:val="00D41A56"/>
    <w:rsid w:val="00D46FBA"/>
    <w:rsid w:val="00D47E43"/>
    <w:rsid w:val="00D62E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9666F"/>
    <w:rsid w:val="00DA3B0B"/>
    <w:rsid w:val="00DA7EAA"/>
    <w:rsid w:val="00DB1EA3"/>
    <w:rsid w:val="00DC20F3"/>
    <w:rsid w:val="00DC23F9"/>
    <w:rsid w:val="00DC6E35"/>
    <w:rsid w:val="00DD3362"/>
    <w:rsid w:val="00DD6448"/>
    <w:rsid w:val="00DD6FEB"/>
    <w:rsid w:val="00DE1705"/>
    <w:rsid w:val="00DE304D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56064"/>
    <w:rsid w:val="00E57335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A5867"/>
    <w:rsid w:val="00EB26EB"/>
    <w:rsid w:val="00EB3E00"/>
    <w:rsid w:val="00EB4013"/>
    <w:rsid w:val="00EC2A26"/>
    <w:rsid w:val="00EC32B8"/>
    <w:rsid w:val="00EC602B"/>
    <w:rsid w:val="00ED07A2"/>
    <w:rsid w:val="00ED6DAF"/>
    <w:rsid w:val="00EE2FBF"/>
    <w:rsid w:val="00EF5D7C"/>
    <w:rsid w:val="00F02F1A"/>
    <w:rsid w:val="00F0671B"/>
    <w:rsid w:val="00F109E7"/>
    <w:rsid w:val="00F30605"/>
    <w:rsid w:val="00F336CB"/>
    <w:rsid w:val="00F43DCB"/>
    <w:rsid w:val="00F45CB2"/>
    <w:rsid w:val="00F51177"/>
    <w:rsid w:val="00F527A3"/>
    <w:rsid w:val="00F554B3"/>
    <w:rsid w:val="00F61B6B"/>
    <w:rsid w:val="00F72EFA"/>
    <w:rsid w:val="00F93865"/>
    <w:rsid w:val="00F94B8C"/>
    <w:rsid w:val="00F97D82"/>
    <w:rsid w:val="00FB1A61"/>
    <w:rsid w:val="00FB46E3"/>
    <w:rsid w:val="00FB708B"/>
    <w:rsid w:val="00FC1337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5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footer" Target="footer4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BF9D7-3CD3-44B1-BD93-1813D6D88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2790</TotalTime>
  <Pages>8</Pages>
  <Words>242</Words>
  <Characters>1382</Characters>
  <Application>Microsoft Office Word</Application>
  <DocSecurity>0</DocSecurity>
  <Lines>11</Lines>
  <Paragraphs>3</Paragraphs>
  <ScaleCrop>false</ScaleCrop>
  <Company>Microsoft</Company>
  <LinksUpToDate>false</LinksUpToDate>
  <CharactersWithSpaces>1621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607</cp:revision>
  <dcterms:created xsi:type="dcterms:W3CDTF">2010-02-17T06:01:00Z</dcterms:created>
  <dcterms:modified xsi:type="dcterms:W3CDTF">2016-11-09T00:46:00Z</dcterms:modified>
</cp:coreProperties>
</file>